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9" w:rsidRDefault="003C0009" w:rsidP="00D45B19">
      <w:pPr>
        <w:spacing w:after="0"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I</w:t>
      </w:r>
      <w:r w:rsidR="00377DCB">
        <w:rPr>
          <w:rFonts w:ascii="Times New Roman" w:hAnsi="Times New Roman" w:cs="Times New Roman"/>
          <w:b/>
          <w:sz w:val="40"/>
          <w:szCs w:val="40"/>
        </w:rPr>
        <w:t>I Peter</w:t>
      </w:r>
      <w:r w:rsidR="00A65FB9">
        <w:rPr>
          <w:rFonts w:ascii="Times New Roman" w:hAnsi="Times New Roman" w:cs="Times New Roman"/>
          <w:b/>
          <w:sz w:val="40"/>
          <w:szCs w:val="40"/>
        </w:rPr>
        <w:t xml:space="preserve"> </w:t>
      </w:r>
      <w:r w:rsidR="00DE563C">
        <w:rPr>
          <w:rFonts w:ascii="Times New Roman" w:hAnsi="Times New Roman" w:cs="Times New Roman"/>
          <w:b/>
          <w:sz w:val="40"/>
          <w:szCs w:val="40"/>
        </w:rPr>
        <w:t>2</w:t>
      </w:r>
      <w:r w:rsidR="00A65FB9">
        <w:rPr>
          <w:rFonts w:ascii="Times New Roman" w:hAnsi="Times New Roman" w:cs="Times New Roman"/>
          <w:b/>
          <w:sz w:val="40"/>
          <w:szCs w:val="40"/>
        </w:rPr>
        <w:t>:</w:t>
      </w:r>
      <w:r w:rsidR="00973855">
        <w:rPr>
          <w:rFonts w:ascii="Times New Roman" w:hAnsi="Times New Roman" w:cs="Times New Roman"/>
          <w:b/>
          <w:sz w:val="40"/>
          <w:szCs w:val="40"/>
        </w:rPr>
        <w:t>1</w:t>
      </w:r>
      <w:r>
        <w:rPr>
          <w:rFonts w:ascii="Times New Roman" w:hAnsi="Times New Roman" w:cs="Times New Roman"/>
          <w:b/>
          <w:sz w:val="40"/>
          <w:szCs w:val="40"/>
        </w:rPr>
        <w:t>-</w:t>
      </w:r>
      <w:r w:rsidR="00E17418">
        <w:rPr>
          <w:rFonts w:ascii="Times New Roman" w:hAnsi="Times New Roman" w:cs="Times New Roman"/>
          <w:b/>
          <w:sz w:val="40"/>
          <w:szCs w:val="40"/>
        </w:rPr>
        <w:t>3</w:t>
      </w:r>
    </w:p>
    <w:p w:rsidR="005955E9" w:rsidRDefault="00DE563C" w:rsidP="002A1D4A">
      <w:pPr>
        <w:spacing w:after="0" w:line="240" w:lineRule="auto"/>
        <w:jc w:val="center"/>
        <w:rPr>
          <w:rFonts w:ascii="Times New Roman" w:hAnsi="Times New Roman" w:cs="Times New Roman"/>
        </w:rPr>
      </w:pPr>
      <w:r>
        <w:rPr>
          <w:rFonts w:ascii="Times New Roman" w:hAnsi="Times New Roman" w:cs="Times New Roman"/>
        </w:rPr>
        <w:t>False Teachers</w:t>
      </w:r>
    </w:p>
    <w:p w:rsidR="00394AF1" w:rsidRDefault="00394AF1" w:rsidP="00D63CB4">
      <w:pPr>
        <w:spacing w:after="0" w:line="240" w:lineRule="auto"/>
        <w:rPr>
          <w:rFonts w:ascii="Times New Roman" w:hAnsi="Times New Roman" w:cs="Times New Roman"/>
        </w:rPr>
      </w:pPr>
      <w:r>
        <w:rPr>
          <w:rFonts w:ascii="Times New Roman" w:hAnsi="Times New Roman" w:cs="Times New Roman"/>
        </w:rPr>
        <w:t>Background</w:t>
      </w:r>
    </w:p>
    <w:p w:rsidR="00394AF1" w:rsidRPr="00394AF1" w:rsidRDefault="00394AF1" w:rsidP="00394AF1">
      <w:pPr>
        <w:pStyle w:val="ListParagraph"/>
        <w:numPr>
          <w:ilvl w:val="0"/>
          <w:numId w:val="10"/>
        </w:numPr>
        <w:spacing w:after="0" w:line="240" w:lineRule="auto"/>
        <w:rPr>
          <w:rFonts w:ascii="Times New Roman" w:hAnsi="Times New Roman" w:cs="Times New Roman"/>
        </w:rPr>
      </w:pPr>
      <w:r w:rsidRPr="00394AF1">
        <w:rPr>
          <w:rFonts w:ascii="Times New Roman" w:hAnsi="Times New Roman" w:cs="Times New Roman"/>
        </w:rPr>
        <w:t>Even denying the Lord that bought them</w:t>
      </w:r>
    </w:p>
    <w:p w:rsidR="00394AF1" w:rsidRPr="00394AF1" w:rsidRDefault="00394AF1" w:rsidP="00394AF1">
      <w:pPr>
        <w:pStyle w:val="ListParagraph"/>
        <w:numPr>
          <w:ilvl w:val="1"/>
          <w:numId w:val="10"/>
        </w:numPr>
        <w:autoSpaceDE w:val="0"/>
        <w:autoSpaceDN w:val="0"/>
        <w:adjustRightInd w:val="0"/>
        <w:spacing w:after="0" w:line="240" w:lineRule="auto"/>
        <w:rPr>
          <w:rFonts w:ascii="Times New Roman" w:hAnsi="Times New Roman" w:cs="Times New Roman"/>
          <w:color w:val="000000"/>
        </w:rPr>
      </w:pPr>
      <w:r w:rsidRPr="00394AF1">
        <w:rPr>
          <w:rFonts w:ascii="Times New Roman" w:hAnsi="Times New Roman" w:cs="Times New Roman"/>
          <w:color w:val="000000"/>
        </w:rPr>
        <w:t xml:space="preserve">Do ye thus requite the LORD, O foolish people and unwise? </w:t>
      </w:r>
      <w:proofErr w:type="gramStart"/>
      <w:r w:rsidRPr="00394AF1">
        <w:rPr>
          <w:rFonts w:ascii="Times New Roman" w:hAnsi="Times New Roman" w:cs="Times New Roman"/>
          <w:i/>
          <w:iCs/>
          <w:color w:val="000000"/>
        </w:rPr>
        <w:t>is</w:t>
      </w:r>
      <w:proofErr w:type="gramEnd"/>
      <w:r w:rsidRPr="00394AF1">
        <w:rPr>
          <w:rFonts w:ascii="Times New Roman" w:hAnsi="Times New Roman" w:cs="Times New Roman"/>
          <w:color w:val="000000"/>
        </w:rPr>
        <w:t xml:space="preserve"> not he thy father </w:t>
      </w:r>
      <w:r w:rsidRPr="00394AF1">
        <w:rPr>
          <w:rFonts w:ascii="Times New Roman" w:hAnsi="Times New Roman" w:cs="Times New Roman"/>
          <w:i/>
          <w:iCs/>
          <w:color w:val="000000"/>
        </w:rPr>
        <w:t>that</w:t>
      </w:r>
      <w:r w:rsidRPr="00394AF1">
        <w:rPr>
          <w:rFonts w:ascii="Times New Roman" w:hAnsi="Times New Roman" w:cs="Times New Roman"/>
          <w:color w:val="000000"/>
        </w:rPr>
        <w:t xml:space="preserve"> hath bought thee? </w:t>
      </w:r>
      <w:proofErr w:type="gramStart"/>
      <w:r w:rsidRPr="00394AF1">
        <w:rPr>
          <w:rFonts w:ascii="Times New Roman" w:hAnsi="Times New Roman" w:cs="Times New Roman"/>
          <w:color w:val="000000"/>
        </w:rPr>
        <w:t>hath</w:t>
      </w:r>
      <w:proofErr w:type="gramEnd"/>
      <w:r w:rsidRPr="00394AF1">
        <w:rPr>
          <w:rFonts w:ascii="Times New Roman" w:hAnsi="Times New Roman" w:cs="Times New Roman"/>
          <w:color w:val="000000"/>
        </w:rPr>
        <w:t xml:space="preserve"> he not made thee, and established thee? (Deuteronomy 32:6)</w:t>
      </w:r>
    </w:p>
    <w:p w:rsidR="00394AF1" w:rsidRDefault="00394AF1" w:rsidP="00394AF1">
      <w:pPr>
        <w:pStyle w:val="ListParagraph"/>
        <w:numPr>
          <w:ilvl w:val="1"/>
          <w:numId w:val="10"/>
        </w:numPr>
        <w:autoSpaceDE w:val="0"/>
        <w:autoSpaceDN w:val="0"/>
        <w:adjustRightInd w:val="0"/>
        <w:spacing w:after="0" w:line="240" w:lineRule="auto"/>
        <w:rPr>
          <w:rFonts w:ascii="Times New Roman" w:hAnsi="Times New Roman" w:cs="Times New Roman"/>
          <w:color w:val="000000"/>
        </w:rPr>
      </w:pPr>
      <w:r w:rsidRPr="00394AF1">
        <w:rPr>
          <w:rFonts w:ascii="Times New Roman" w:hAnsi="Times New Roman" w:cs="Times New Roman"/>
          <w:color w:val="000000"/>
        </w:rPr>
        <w:t>I will therefore put you in remembrance, though ye once knew this, how that the Lord, having saved the people out of the land of Egypt, afterward destroyed them that believed not. (Jude 1:5)</w:t>
      </w:r>
    </w:p>
    <w:p w:rsidR="00394AF1" w:rsidRDefault="00394AF1" w:rsidP="00394AF1">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eternally secure</w:t>
      </w:r>
    </w:p>
    <w:p w:rsidR="00394AF1" w:rsidRPr="00394AF1" w:rsidRDefault="00394AF1" w:rsidP="00394AF1">
      <w:pPr>
        <w:pStyle w:val="ListParagraph"/>
        <w:numPr>
          <w:ilvl w:val="1"/>
          <w:numId w:val="10"/>
        </w:numPr>
        <w:autoSpaceDE w:val="0"/>
        <w:autoSpaceDN w:val="0"/>
        <w:adjustRightInd w:val="0"/>
        <w:spacing w:after="0" w:line="240" w:lineRule="auto"/>
        <w:rPr>
          <w:rFonts w:ascii="Times New Roman" w:hAnsi="Times New Roman" w:cs="Times New Roman"/>
          <w:color w:val="000000"/>
        </w:rPr>
      </w:pPr>
      <w:r w:rsidRPr="00394AF1">
        <w:rPr>
          <w:rFonts w:ascii="Times New Roman" w:hAnsi="Times New Roman" w:cs="Times New Roman"/>
          <w:color w:val="000000"/>
        </w:rPr>
        <w:t>And this is the Father’s will which hath sent me, that of all which he hath given me I should lose nothing, but should raise it up again</w:t>
      </w:r>
      <w:r>
        <w:rPr>
          <w:rFonts w:ascii="Times New Roman" w:hAnsi="Times New Roman" w:cs="Times New Roman"/>
          <w:color w:val="000000"/>
        </w:rPr>
        <w:t xml:space="preserve"> at the last day. (John 6:39)</w:t>
      </w:r>
    </w:p>
    <w:p w:rsidR="00394AF1" w:rsidRPr="00394AF1" w:rsidRDefault="00394AF1" w:rsidP="00394AF1">
      <w:pPr>
        <w:pStyle w:val="ListParagraph"/>
        <w:numPr>
          <w:ilvl w:val="1"/>
          <w:numId w:val="10"/>
        </w:numPr>
        <w:autoSpaceDE w:val="0"/>
        <w:autoSpaceDN w:val="0"/>
        <w:adjustRightInd w:val="0"/>
        <w:spacing w:after="0" w:line="240" w:lineRule="auto"/>
        <w:rPr>
          <w:rFonts w:ascii="Times New Roman" w:hAnsi="Times New Roman" w:cs="Times New Roman"/>
          <w:color w:val="000000"/>
        </w:rPr>
      </w:pPr>
      <w:proofErr w:type="gramStart"/>
      <w:r w:rsidRPr="00394AF1">
        <w:rPr>
          <w:rFonts w:ascii="Times New Roman" w:hAnsi="Times New Roman" w:cs="Times New Roman"/>
          <w:color w:val="000000"/>
        </w:rPr>
        <w:t>27  My</w:t>
      </w:r>
      <w:proofErr w:type="gramEnd"/>
      <w:r w:rsidRPr="00394AF1">
        <w:rPr>
          <w:rFonts w:ascii="Times New Roman" w:hAnsi="Times New Roman" w:cs="Times New Roman"/>
          <w:color w:val="000000"/>
        </w:rPr>
        <w:t xml:space="preserve"> sheep hear my voice, and I know them, and they follow me: 28  And I give unto them eternal life; and they shall never perish, neither shall any </w:t>
      </w:r>
      <w:r w:rsidRPr="00394AF1">
        <w:rPr>
          <w:rFonts w:ascii="Times New Roman" w:hAnsi="Times New Roman" w:cs="Times New Roman"/>
          <w:i/>
          <w:iCs/>
          <w:color w:val="000000"/>
        </w:rPr>
        <w:t>man</w:t>
      </w:r>
      <w:r w:rsidRPr="00394AF1">
        <w:rPr>
          <w:rFonts w:ascii="Times New Roman" w:hAnsi="Times New Roman" w:cs="Times New Roman"/>
          <w:color w:val="000000"/>
        </w:rPr>
        <w:t xml:space="preserve"> pluck them out of my hand. </w:t>
      </w:r>
      <w:proofErr w:type="gramStart"/>
      <w:r w:rsidRPr="00394AF1">
        <w:rPr>
          <w:rFonts w:ascii="Times New Roman" w:hAnsi="Times New Roman" w:cs="Times New Roman"/>
          <w:color w:val="000000"/>
        </w:rPr>
        <w:t>29  My</w:t>
      </w:r>
      <w:proofErr w:type="gramEnd"/>
      <w:r w:rsidRPr="00394AF1">
        <w:rPr>
          <w:rFonts w:ascii="Times New Roman" w:hAnsi="Times New Roman" w:cs="Times New Roman"/>
          <w:color w:val="000000"/>
        </w:rPr>
        <w:t xml:space="preserve"> Father, which gave </w:t>
      </w:r>
      <w:r w:rsidRPr="00394AF1">
        <w:rPr>
          <w:rFonts w:ascii="Times New Roman" w:hAnsi="Times New Roman" w:cs="Times New Roman"/>
          <w:i/>
          <w:iCs/>
          <w:color w:val="000000"/>
        </w:rPr>
        <w:t>them</w:t>
      </w:r>
      <w:r w:rsidRPr="00394AF1">
        <w:rPr>
          <w:rFonts w:ascii="Times New Roman" w:hAnsi="Times New Roman" w:cs="Times New Roman"/>
          <w:color w:val="000000"/>
        </w:rPr>
        <w:t xml:space="preserve"> me, is greater than all; and no </w:t>
      </w:r>
      <w:r w:rsidRPr="00394AF1">
        <w:rPr>
          <w:rFonts w:ascii="Times New Roman" w:hAnsi="Times New Roman" w:cs="Times New Roman"/>
          <w:i/>
          <w:iCs/>
          <w:color w:val="000000"/>
        </w:rPr>
        <w:t>man</w:t>
      </w:r>
      <w:r w:rsidRPr="00394AF1">
        <w:rPr>
          <w:rFonts w:ascii="Times New Roman" w:hAnsi="Times New Roman" w:cs="Times New Roman"/>
          <w:color w:val="000000"/>
        </w:rPr>
        <w:t xml:space="preserve"> is able to pluck </w:t>
      </w:r>
      <w:r w:rsidRPr="00394AF1">
        <w:rPr>
          <w:rFonts w:ascii="Times New Roman" w:hAnsi="Times New Roman" w:cs="Times New Roman"/>
          <w:i/>
          <w:iCs/>
          <w:color w:val="000000"/>
        </w:rPr>
        <w:t>them</w:t>
      </w:r>
      <w:r w:rsidRPr="00394AF1">
        <w:rPr>
          <w:rFonts w:ascii="Times New Roman" w:hAnsi="Times New Roman" w:cs="Times New Roman"/>
          <w:color w:val="000000"/>
        </w:rPr>
        <w:t xml:space="preserve"> out of my F</w:t>
      </w:r>
      <w:r>
        <w:rPr>
          <w:rFonts w:ascii="Times New Roman" w:hAnsi="Times New Roman" w:cs="Times New Roman"/>
          <w:color w:val="000000"/>
        </w:rPr>
        <w:t>ather’s hand. (John 10:27-29)</w:t>
      </w:r>
    </w:p>
    <w:p w:rsidR="00394AF1" w:rsidRPr="00394AF1" w:rsidRDefault="00394AF1" w:rsidP="00394AF1">
      <w:pPr>
        <w:pStyle w:val="ListParagraph"/>
        <w:numPr>
          <w:ilvl w:val="1"/>
          <w:numId w:val="10"/>
        </w:numPr>
        <w:autoSpaceDE w:val="0"/>
        <w:autoSpaceDN w:val="0"/>
        <w:adjustRightInd w:val="0"/>
        <w:spacing w:after="0" w:line="240" w:lineRule="auto"/>
        <w:rPr>
          <w:rFonts w:ascii="Times New Roman" w:hAnsi="Times New Roman" w:cs="Times New Roman"/>
          <w:color w:val="000000"/>
        </w:rPr>
      </w:pPr>
      <w:r w:rsidRPr="00394AF1">
        <w:rPr>
          <w:rFonts w:ascii="Times New Roman" w:hAnsi="Times New Roman" w:cs="Times New Roman"/>
          <w:i/>
          <w:iCs/>
          <w:color w:val="000000"/>
        </w:rPr>
        <w:t>There is</w:t>
      </w:r>
      <w:r w:rsidRPr="00394AF1">
        <w:rPr>
          <w:rFonts w:ascii="Times New Roman" w:hAnsi="Times New Roman" w:cs="Times New Roman"/>
          <w:color w:val="000000"/>
        </w:rPr>
        <w:t xml:space="preserve"> therefore now no condemnation to them which are in Christ Jesus, who walk not after the flesh, but a</w:t>
      </w:r>
      <w:r>
        <w:rPr>
          <w:rFonts w:ascii="Times New Roman" w:hAnsi="Times New Roman" w:cs="Times New Roman"/>
          <w:color w:val="000000"/>
        </w:rPr>
        <w:t>fter the Spirit. (Romans 8:1)</w:t>
      </w:r>
    </w:p>
    <w:p w:rsidR="00DE563C" w:rsidRDefault="00DE563C" w:rsidP="00D63CB4">
      <w:pPr>
        <w:spacing w:after="0" w:line="240" w:lineRule="auto"/>
        <w:rPr>
          <w:rFonts w:ascii="Times New Roman" w:hAnsi="Times New Roman" w:cs="Times New Roman"/>
        </w:rPr>
      </w:pPr>
      <w:r>
        <w:rPr>
          <w:rFonts w:ascii="Times New Roman" w:hAnsi="Times New Roman" w:cs="Times New Roman"/>
        </w:rPr>
        <w:t>Their Background</w:t>
      </w:r>
    </w:p>
    <w:p w:rsidR="00DE563C" w:rsidRDefault="00DE563C" w:rsidP="0031470D">
      <w:pPr>
        <w:pStyle w:val="ListParagraph"/>
        <w:numPr>
          <w:ilvl w:val="0"/>
          <w:numId w:val="9"/>
        </w:numPr>
        <w:spacing w:after="0" w:line="240" w:lineRule="auto"/>
        <w:rPr>
          <w:rFonts w:ascii="Times New Roman" w:hAnsi="Times New Roman" w:cs="Times New Roman"/>
        </w:rPr>
      </w:pPr>
      <w:r w:rsidRPr="0031470D">
        <w:rPr>
          <w:rFonts w:ascii="Times New Roman" w:hAnsi="Times New Roman" w:cs="Times New Roman"/>
        </w:rPr>
        <w:t>Privileged Spiritually</w:t>
      </w:r>
    </w:p>
    <w:p w:rsidR="00DF3E98" w:rsidRDefault="00DF3E98" w:rsidP="0031470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Perspective of False Teachers</w:t>
      </w:r>
    </w:p>
    <w:p w:rsidR="00FC7227" w:rsidRPr="00FC7227" w:rsidRDefault="00FC7227" w:rsidP="00FC7227">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FC7227">
        <w:rPr>
          <w:rFonts w:ascii="Times New Roman" w:hAnsi="Times New Roman" w:cs="Times New Roman"/>
          <w:color w:val="000000"/>
        </w:rPr>
        <w:t xml:space="preserve">6 ¶ If thy brother, the son of thy mother, or thy son, or thy daughter, or the wife of thy bosom, or thy friend, which </w:t>
      </w:r>
      <w:r w:rsidRPr="00FC7227">
        <w:rPr>
          <w:rFonts w:ascii="Times New Roman" w:hAnsi="Times New Roman" w:cs="Times New Roman"/>
          <w:i/>
          <w:iCs/>
          <w:color w:val="000000"/>
        </w:rPr>
        <w:t>is</w:t>
      </w:r>
      <w:r w:rsidRPr="00FC7227">
        <w:rPr>
          <w:rFonts w:ascii="Times New Roman" w:hAnsi="Times New Roman" w:cs="Times New Roman"/>
          <w:color w:val="000000"/>
        </w:rPr>
        <w:t xml:space="preserve"> as thine own soul, entice thee secretly, saying, Let us go and serve other gods, which thou hast not known, thou, nor thy fathers; 7  </w:t>
      </w:r>
      <w:r w:rsidRPr="00FC7227">
        <w:rPr>
          <w:rFonts w:ascii="Times New Roman" w:hAnsi="Times New Roman" w:cs="Times New Roman"/>
          <w:i/>
          <w:iCs/>
          <w:color w:val="000000"/>
        </w:rPr>
        <w:t>Namely</w:t>
      </w:r>
      <w:r w:rsidRPr="00FC7227">
        <w:rPr>
          <w:rFonts w:ascii="Times New Roman" w:hAnsi="Times New Roman" w:cs="Times New Roman"/>
          <w:color w:val="000000"/>
        </w:rPr>
        <w:t xml:space="preserve">, of the gods of the people which </w:t>
      </w:r>
      <w:r w:rsidRPr="00FC7227">
        <w:rPr>
          <w:rFonts w:ascii="Times New Roman" w:hAnsi="Times New Roman" w:cs="Times New Roman"/>
          <w:i/>
          <w:iCs/>
          <w:color w:val="000000"/>
        </w:rPr>
        <w:t>are</w:t>
      </w:r>
      <w:r w:rsidRPr="00FC7227">
        <w:rPr>
          <w:rFonts w:ascii="Times New Roman" w:hAnsi="Times New Roman" w:cs="Times New Roman"/>
          <w:color w:val="000000"/>
        </w:rPr>
        <w:t xml:space="preserve"> round about you, nigh unto thee, or far off from thee, from the </w:t>
      </w:r>
      <w:r w:rsidRPr="00FC7227">
        <w:rPr>
          <w:rFonts w:ascii="Times New Roman" w:hAnsi="Times New Roman" w:cs="Times New Roman"/>
          <w:i/>
          <w:iCs/>
          <w:color w:val="000000"/>
        </w:rPr>
        <w:t>one</w:t>
      </w:r>
      <w:r w:rsidRPr="00FC7227">
        <w:rPr>
          <w:rFonts w:ascii="Times New Roman" w:hAnsi="Times New Roman" w:cs="Times New Roman"/>
          <w:color w:val="000000"/>
        </w:rPr>
        <w:t xml:space="preserve"> end of the earth even unto the </w:t>
      </w:r>
      <w:r w:rsidRPr="00FC7227">
        <w:rPr>
          <w:rFonts w:ascii="Times New Roman" w:hAnsi="Times New Roman" w:cs="Times New Roman"/>
          <w:i/>
          <w:iCs/>
          <w:color w:val="000000"/>
        </w:rPr>
        <w:t>other</w:t>
      </w:r>
      <w:r w:rsidRPr="00FC7227">
        <w:rPr>
          <w:rFonts w:ascii="Times New Roman" w:hAnsi="Times New Roman" w:cs="Times New Roman"/>
          <w:color w:val="000000"/>
        </w:rPr>
        <w:t xml:space="preserve"> end of the earth; 8  Thou shalt not consent unto him, nor hearken unto him; neither shall thine eye pity him, neither shalt thou spare, neither shalt thou conceal him: 9  But thou shalt surely kill him; thine hand shall be first upon him to put him to death, and afterwards the hand of all the people. 10  And thou shalt stone him with stones, that he die; because he hath sought to thrust thee away from the LORD thy God, which brought thee out of the land of Egypt, from the house of b</w:t>
      </w:r>
      <w:r>
        <w:rPr>
          <w:rFonts w:ascii="Times New Roman" w:hAnsi="Times New Roman" w:cs="Times New Roman"/>
          <w:color w:val="000000"/>
        </w:rPr>
        <w:t>ondage. (</w:t>
      </w:r>
      <w:proofErr w:type="spellStart"/>
      <w:r>
        <w:rPr>
          <w:rFonts w:ascii="Times New Roman" w:hAnsi="Times New Roman" w:cs="Times New Roman"/>
          <w:color w:val="000000"/>
        </w:rPr>
        <w:t>Deut</w:t>
      </w:r>
      <w:proofErr w:type="spellEnd"/>
      <w:r>
        <w:rPr>
          <w:rFonts w:ascii="Times New Roman" w:hAnsi="Times New Roman" w:cs="Times New Roman"/>
          <w:color w:val="000000"/>
        </w:rPr>
        <w:t xml:space="preserve"> 13:6-10)</w:t>
      </w:r>
    </w:p>
    <w:p w:rsidR="00FC7227" w:rsidRPr="00FC7227" w:rsidRDefault="00FC7227" w:rsidP="00FC7227">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gramStart"/>
      <w:r w:rsidRPr="00FC7227">
        <w:rPr>
          <w:rFonts w:ascii="Times New Roman" w:hAnsi="Times New Roman" w:cs="Times New Roman"/>
          <w:color w:val="000000"/>
        </w:rPr>
        <w:t>29  For</w:t>
      </w:r>
      <w:proofErr w:type="gramEnd"/>
      <w:r w:rsidRPr="00FC7227">
        <w:rPr>
          <w:rFonts w:ascii="Times New Roman" w:hAnsi="Times New Roman" w:cs="Times New Roman"/>
          <w:color w:val="000000"/>
        </w:rPr>
        <w:t xml:space="preserve"> I know this, that after my departing shall grievous wolves enter in among you, not sparing the flock. </w:t>
      </w:r>
      <w:proofErr w:type="gramStart"/>
      <w:r w:rsidRPr="00FC7227">
        <w:rPr>
          <w:rFonts w:ascii="Times New Roman" w:hAnsi="Times New Roman" w:cs="Times New Roman"/>
          <w:color w:val="000000"/>
        </w:rPr>
        <w:t>30  Also</w:t>
      </w:r>
      <w:proofErr w:type="gramEnd"/>
      <w:r w:rsidRPr="00FC7227">
        <w:rPr>
          <w:rFonts w:ascii="Times New Roman" w:hAnsi="Times New Roman" w:cs="Times New Roman"/>
          <w:color w:val="000000"/>
        </w:rPr>
        <w:t xml:space="preserve"> of your own selves shall men arise, speaking perverse things, to draw away disciples</w:t>
      </w:r>
      <w:r>
        <w:rPr>
          <w:rFonts w:ascii="Times New Roman" w:hAnsi="Times New Roman" w:cs="Times New Roman"/>
          <w:color w:val="000000"/>
        </w:rPr>
        <w:t xml:space="preserve"> after them. (Acts 20:29-30)</w:t>
      </w:r>
    </w:p>
    <w:p w:rsidR="00FC7227" w:rsidRDefault="00FC7227" w:rsidP="0031470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J.C. Ryle (Warnings to the Churches, Banner of Truth, pp 110-111)</w:t>
      </w:r>
    </w:p>
    <w:p w:rsidR="00FC7227" w:rsidRDefault="00FC7227" w:rsidP="00FC72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w:t>
      </w:r>
      <w:r w:rsidRPr="00FC7227">
        <w:rPr>
          <w:rFonts w:ascii="Times New Roman" w:hAnsi="Times New Roman" w:cs="Times New Roman"/>
        </w:rPr>
        <w:t>Controversy in religion is a hateful thing. It is hard enough to fight the devil, the world and the flesh, without private differences in our own camp. But there is one thing which is worse than controversy—and that is false doctrine tolerated, allowed, and permitted without protest …. Three things there are which men never ought to trifle with—a little poison, a little false doctrine, and a little sin.</w:t>
      </w:r>
      <w:r>
        <w:rPr>
          <w:rFonts w:ascii="Times New Roman" w:hAnsi="Times New Roman" w:cs="Times New Roman"/>
        </w:rPr>
        <w:t>”</w:t>
      </w:r>
    </w:p>
    <w:p w:rsidR="00FC7227" w:rsidRPr="00FC7227" w:rsidRDefault="00FC7227" w:rsidP="00FC7227">
      <w:pPr>
        <w:pStyle w:val="ListParagraph"/>
        <w:numPr>
          <w:ilvl w:val="2"/>
          <w:numId w:val="9"/>
        </w:numPr>
        <w:autoSpaceDE w:val="0"/>
        <w:autoSpaceDN w:val="0"/>
        <w:adjustRightInd w:val="0"/>
        <w:spacing w:after="0" w:line="240" w:lineRule="auto"/>
        <w:rPr>
          <w:rFonts w:ascii="Times New Roman" w:hAnsi="Times New Roman" w:cs="Times New Roman"/>
          <w:color w:val="000000"/>
        </w:rPr>
      </w:pPr>
      <w:r w:rsidRPr="00FC7227">
        <w:rPr>
          <w:rFonts w:ascii="Times New Roman" w:hAnsi="Times New Roman" w:cs="Times New Roman"/>
          <w:color w:val="000000"/>
        </w:rPr>
        <w:t xml:space="preserve">Beloved, when I gave all diligence to write unto you of the common salvation, it was needful for me to write unto you, and exhort </w:t>
      </w:r>
      <w:r w:rsidRPr="00FC7227">
        <w:rPr>
          <w:rFonts w:ascii="Times New Roman" w:hAnsi="Times New Roman" w:cs="Times New Roman"/>
          <w:i/>
          <w:iCs/>
          <w:color w:val="000000"/>
        </w:rPr>
        <w:t>you</w:t>
      </w:r>
      <w:r w:rsidRPr="00FC7227">
        <w:rPr>
          <w:rFonts w:ascii="Times New Roman" w:hAnsi="Times New Roman" w:cs="Times New Roman"/>
          <w:color w:val="000000"/>
        </w:rPr>
        <w:t xml:space="preserve"> that ye should earnestly contend for the faith which was once delivered unto the saints. (Jude 1:3</w:t>
      </w:r>
      <w:r>
        <w:rPr>
          <w:rFonts w:ascii="Times New Roman" w:hAnsi="Times New Roman" w:cs="Times New Roman"/>
          <w:color w:val="000000"/>
        </w:rPr>
        <w:t>)</w:t>
      </w:r>
    </w:p>
    <w:p w:rsidR="00667DFA" w:rsidRDefault="00DE563C" w:rsidP="00D63CB4">
      <w:pPr>
        <w:spacing w:after="0" w:line="240" w:lineRule="auto"/>
        <w:rPr>
          <w:rFonts w:ascii="Times New Roman" w:hAnsi="Times New Roman" w:cs="Times New Roman"/>
        </w:rPr>
      </w:pPr>
      <w:r>
        <w:rPr>
          <w:rFonts w:ascii="Times New Roman" w:hAnsi="Times New Roman" w:cs="Times New Roman"/>
        </w:rPr>
        <w:t>Their End</w:t>
      </w:r>
    </w:p>
    <w:p w:rsidR="00DE563C" w:rsidRDefault="00DE563C" w:rsidP="0031470D">
      <w:pPr>
        <w:pStyle w:val="ListParagraph"/>
        <w:numPr>
          <w:ilvl w:val="0"/>
          <w:numId w:val="9"/>
        </w:numPr>
        <w:spacing w:after="0" w:line="240" w:lineRule="auto"/>
        <w:rPr>
          <w:rFonts w:ascii="Times New Roman" w:hAnsi="Times New Roman" w:cs="Times New Roman"/>
        </w:rPr>
      </w:pPr>
      <w:r w:rsidRPr="0031470D">
        <w:rPr>
          <w:rFonts w:ascii="Times New Roman" w:hAnsi="Times New Roman" w:cs="Times New Roman"/>
        </w:rPr>
        <w:t>Swift Destruction</w:t>
      </w:r>
    </w:p>
    <w:p w:rsidR="00DF3E98" w:rsidRDefault="00DF3E98" w:rsidP="00DF3E98">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“Wrong doctrine leads to wrong behavior.”</w:t>
      </w:r>
    </w:p>
    <w:p w:rsidR="00DF3E98" w:rsidRDefault="00DF3E98" w:rsidP="00DF3E98">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DF3E98">
        <w:rPr>
          <w:rFonts w:ascii="Times New Roman" w:hAnsi="Times New Roman" w:cs="Times New Roman"/>
          <w:color w:val="000000"/>
        </w:rPr>
        <w:t xml:space="preserve">13 ¶ Let no man say when he is tempted, I am tempted of God: for God cannot be tempted with evil, neither </w:t>
      </w:r>
      <w:proofErr w:type="spellStart"/>
      <w:r w:rsidRPr="00DF3E98">
        <w:rPr>
          <w:rFonts w:ascii="Times New Roman" w:hAnsi="Times New Roman" w:cs="Times New Roman"/>
          <w:color w:val="000000"/>
        </w:rPr>
        <w:t>tempteth</w:t>
      </w:r>
      <w:proofErr w:type="spellEnd"/>
      <w:r w:rsidRPr="00DF3E98">
        <w:rPr>
          <w:rFonts w:ascii="Times New Roman" w:hAnsi="Times New Roman" w:cs="Times New Roman"/>
          <w:color w:val="000000"/>
        </w:rPr>
        <w:t xml:space="preserve"> he any man: </w:t>
      </w:r>
      <w:proofErr w:type="gramStart"/>
      <w:r w:rsidRPr="00DF3E98">
        <w:rPr>
          <w:rFonts w:ascii="Times New Roman" w:hAnsi="Times New Roman" w:cs="Times New Roman"/>
          <w:color w:val="000000"/>
        </w:rPr>
        <w:t>14  But</w:t>
      </w:r>
      <w:proofErr w:type="gramEnd"/>
      <w:r w:rsidRPr="00DF3E98">
        <w:rPr>
          <w:rFonts w:ascii="Times New Roman" w:hAnsi="Times New Roman" w:cs="Times New Roman"/>
          <w:color w:val="000000"/>
        </w:rPr>
        <w:t xml:space="preserve"> every man is tempted, when he is drawn away of his own lust, and enticed. </w:t>
      </w:r>
      <w:proofErr w:type="gramStart"/>
      <w:r w:rsidRPr="00DF3E98">
        <w:rPr>
          <w:rFonts w:ascii="Times New Roman" w:hAnsi="Times New Roman" w:cs="Times New Roman"/>
          <w:color w:val="000000"/>
        </w:rPr>
        <w:t>15  Then</w:t>
      </w:r>
      <w:proofErr w:type="gramEnd"/>
      <w:r w:rsidRPr="00DF3E98">
        <w:rPr>
          <w:rFonts w:ascii="Times New Roman" w:hAnsi="Times New Roman" w:cs="Times New Roman"/>
          <w:color w:val="000000"/>
        </w:rPr>
        <w:t xml:space="preserve"> when lust hath conceived, it </w:t>
      </w:r>
      <w:proofErr w:type="spellStart"/>
      <w:r w:rsidRPr="00DF3E98">
        <w:rPr>
          <w:rFonts w:ascii="Times New Roman" w:hAnsi="Times New Roman" w:cs="Times New Roman"/>
          <w:color w:val="000000"/>
        </w:rPr>
        <w:t>bringeth</w:t>
      </w:r>
      <w:proofErr w:type="spellEnd"/>
      <w:r w:rsidRPr="00DF3E98">
        <w:rPr>
          <w:rFonts w:ascii="Times New Roman" w:hAnsi="Times New Roman" w:cs="Times New Roman"/>
          <w:color w:val="000000"/>
        </w:rPr>
        <w:t xml:space="preserve"> forth sin: and sin, when it is finished, </w:t>
      </w:r>
      <w:proofErr w:type="spellStart"/>
      <w:r w:rsidRPr="00DF3E98">
        <w:rPr>
          <w:rFonts w:ascii="Times New Roman" w:hAnsi="Times New Roman" w:cs="Times New Roman"/>
          <w:color w:val="000000"/>
        </w:rPr>
        <w:t>bringeth</w:t>
      </w:r>
      <w:proofErr w:type="spellEnd"/>
      <w:r>
        <w:rPr>
          <w:rFonts w:ascii="Times New Roman" w:hAnsi="Times New Roman" w:cs="Times New Roman"/>
          <w:color w:val="000000"/>
        </w:rPr>
        <w:t xml:space="preserve"> forth death. (James 1:13-15)</w:t>
      </w:r>
    </w:p>
    <w:p w:rsidR="00DF3E98" w:rsidRDefault="00DF3E98" w:rsidP="00DF3E98">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annihilation</w:t>
      </w:r>
    </w:p>
    <w:p w:rsidR="00DF3E98" w:rsidRPr="00DF3E98" w:rsidRDefault="00DF3E98" w:rsidP="00DF3E98">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DF3E98">
        <w:rPr>
          <w:rFonts w:ascii="Times New Roman" w:hAnsi="Times New Roman" w:cs="Times New Roman"/>
          <w:color w:val="000000"/>
        </w:rPr>
        <w:t>And these shall go away into everlasting punishment: but the righteous into life eternal. (Matt</w:t>
      </w:r>
      <w:r>
        <w:rPr>
          <w:rFonts w:ascii="Times New Roman" w:hAnsi="Times New Roman" w:cs="Times New Roman"/>
          <w:color w:val="000000"/>
        </w:rPr>
        <w:t xml:space="preserve"> 25:46)</w:t>
      </w:r>
    </w:p>
    <w:p w:rsidR="00DF3E98" w:rsidRPr="00DF3E98" w:rsidRDefault="00DF3E98" w:rsidP="00DF3E98">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gramStart"/>
      <w:r w:rsidRPr="00DF3E98">
        <w:rPr>
          <w:rFonts w:ascii="Times New Roman" w:hAnsi="Times New Roman" w:cs="Times New Roman"/>
          <w:color w:val="000000"/>
        </w:rPr>
        <w:t>14  And</w:t>
      </w:r>
      <w:proofErr w:type="gramEnd"/>
      <w:r w:rsidRPr="00DF3E98">
        <w:rPr>
          <w:rFonts w:ascii="Times New Roman" w:hAnsi="Times New Roman" w:cs="Times New Roman"/>
          <w:color w:val="000000"/>
        </w:rPr>
        <w:t xml:space="preserve"> death and hell were cast into the lake of fire. This is the second death. </w:t>
      </w:r>
      <w:proofErr w:type="gramStart"/>
      <w:r w:rsidRPr="00DF3E98">
        <w:rPr>
          <w:rFonts w:ascii="Times New Roman" w:hAnsi="Times New Roman" w:cs="Times New Roman"/>
          <w:color w:val="000000"/>
        </w:rPr>
        <w:t>15  And</w:t>
      </w:r>
      <w:proofErr w:type="gramEnd"/>
      <w:r w:rsidRPr="00DF3E98">
        <w:rPr>
          <w:rFonts w:ascii="Times New Roman" w:hAnsi="Times New Roman" w:cs="Times New Roman"/>
          <w:color w:val="000000"/>
        </w:rPr>
        <w:t xml:space="preserve"> whosoever was not found written in the book of life was cast into the lake o</w:t>
      </w:r>
      <w:r>
        <w:rPr>
          <w:rFonts w:ascii="Times New Roman" w:hAnsi="Times New Roman" w:cs="Times New Roman"/>
          <w:color w:val="000000"/>
        </w:rPr>
        <w:t>f fire. (Rev 20:14-15)</w:t>
      </w:r>
    </w:p>
    <w:p w:rsidR="00DF3E98" w:rsidRDefault="00DF3E98" w:rsidP="00DF3E98">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DF3E98">
        <w:rPr>
          <w:rFonts w:ascii="Times New Roman" w:hAnsi="Times New Roman" w:cs="Times New Roman"/>
          <w:color w:val="000000"/>
        </w:rPr>
        <w:t xml:space="preserve">But the fearful, and unbelieving, and the abominable, and murderers, and whoremongers, and sorcerers, and idolaters, and all liars, shall have their part in the lake which </w:t>
      </w:r>
      <w:proofErr w:type="spellStart"/>
      <w:r w:rsidRPr="00DF3E98">
        <w:rPr>
          <w:rFonts w:ascii="Times New Roman" w:hAnsi="Times New Roman" w:cs="Times New Roman"/>
          <w:color w:val="000000"/>
        </w:rPr>
        <w:t>burneth</w:t>
      </w:r>
      <w:proofErr w:type="spellEnd"/>
      <w:r w:rsidRPr="00DF3E98">
        <w:rPr>
          <w:rFonts w:ascii="Times New Roman" w:hAnsi="Times New Roman" w:cs="Times New Roman"/>
          <w:color w:val="000000"/>
        </w:rPr>
        <w:t xml:space="preserve"> with fire and brimstone: which is the se</w:t>
      </w:r>
      <w:r>
        <w:rPr>
          <w:rFonts w:ascii="Times New Roman" w:hAnsi="Times New Roman" w:cs="Times New Roman"/>
          <w:color w:val="000000"/>
        </w:rPr>
        <w:t>cond death. (Rev 21:8)</w:t>
      </w:r>
    </w:p>
    <w:p w:rsidR="002C4512" w:rsidRDefault="002C4512" w:rsidP="002C4512">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God’s Consistency</w:t>
      </w:r>
    </w:p>
    <w:p w:rsidR="002C4512" w:rsidRDefault="00605BF3" w:rsidP="00605BF3">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Spared not the angels (In the beginning)</w:t>
      </w:r>
    </w:p>
    <w:p w:rsidR="00605BF3" w:rsidRDefault="00605BF3" w:rsidP="00605BF3">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Spared not the old world (time of Noah)</w:t>
      </w:r>
    </w:p>
    <w:p w:rsidR="00605BF3" w:rsidRDefault="00605BF3" w:rsidP="00605BF3">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Spared not Sodom and Gomorrah</w:t>
      </w:r>
    </w:p>
    <w:p w:rsidR="00650DC1" w:rsidRDefault="00605BF3" w:rsidP="00605BF3">
      <w:pPr>
        <w:pStyle w:val="ListParagraph"/>
        <w:numPr>
          <w:ilvl w:val="2"/>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 18 – God agreed not to destroy Sodom and Gomorrah if there were ten righteous (he originally began his bargaining with God at fifty)</w:t>
      </w:r>
    </w:p>
    <w:p w:rsidR="00605BF3" w:rsidRPr="00650DC1" w:rsidRDefault="00650DC1" w:rsidP="00650DC1">
      <w:pPr>
        <w:rPr>
          <w:rFonts w:ascii="Times New Roman" w:hAnsi="Times New Roman" w:cs="Times New Roman"/>
          <w:color w:val="000000"/>
        </w:rPr>
      </w:pPr>
      <w:r>
        <w:rPr>
          <w:rFonts w:ascii="Times New Roman" w:hAnsi="Times New Roman" w:cs="Times New Roman"/>
          <w:color w:val="000000"/>
        </w:rPr>
        <w:br w:type="page"/>
      </w:r>
    </w:p>
    <w:p w:rsidR="00DE563C" w:rsidRDefault="00DE563C" w:rsidP="00D63CB4">
      <w:pPr>
        <w:spacing w:after="0" w:line="240" w:lineRule="auto"/>
        <w:rPr>
          <w:rFonts w:ascii="Times New Roman" w:hAnsi="Times New Roman" w:cs="Times New Roman"/>
        </w:rPr>
      </w:pPr>
      <w:r>
        <w:rPr>
          <w:rFonts w:ascii="Times New Roman" w:hAnsi="Times New Roman" w:cs="Times New Roman"/>
        </w:rPr>
        <w:lastRenderedPageBreak/>
        <w:t>Their Motive</w:t>
      </w:r>
    </w:p>
    <w:p w:rsidR="004B0E8F" w:rsidRDefault="00DE563C" w:rsidP="0031470D">
      <w:pPr>
        <w:pStyle w:val="ListParagraph"/>
        <w:numPr>
          <w:ilvl w:val="0"/>
          <w:numId w:val="9"/>
        </w:numPr>
        <w:spacing w:after="0" w:line="240" w:lineRule="auto"/>
        <w:rPr>
          <w:rFonts w:ascii="Times New Roman" w:hAnsi="Times New Roman" w:cs="Times New Roman"/>
        </w:rPr>
      </w:pPr>
      <w:r w:rsidRPr="0031470D">
        <w:rPr>
          <w:rFonts w:ascii="Times New Roman" w:hAnsi="Times New Roman" w:cs="Times New Roman"/>
        </w:rPr>
        <w:t>Covetousness</w:t>
      </w:r>
    </w:p>
    <w:p w:rsidR="00650DC1" w:rsidRPr="00650DC1" w:rsidRDefault="00650DC1" w:rsidP="00650DC1">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gramStart"/>
      <w:r w:rsidRPr="00650DC1">
        <w:rPr>
          <w:rFonts w:ascii="Times New Roman" w:hAnsi="Times New Roman" w:cs="Times New Roman"/>
          <w:color w:val="000000"/>
        </w:rPr>
        <w:t>3  If</w:t>
      </w:r>
      <w:proofErr w:type="gramEnd"/>
      <w:r w:rsidRPr="00650DC1">
        <w:rPr>
          <w:rFonts w:ascii="Times New Roman" w:hAnsi="Times New Roman" w:cs="Times New Roman"/>
          <w:color w:val="000000"/>
        </w:rPr>
        <w:t xml:space="preserve"> any man teach otherwise, and consent not to wholesome words, </w:t>
      </w:r>
      <w:r w:rsidRPr="00650DC1">
        <w:rPr>
          <w:rFonts w:ascii="Times New Roman" w:hAnsi="Times New Roman" w:cs="Times New Roman"/>
          <w:i/>
          <w:iCs/>
          <w:color w:val="000000"/>
        </w:rPr>
        <w:t>even</w:t>
      </w:r>
      <w:r w:rsidRPr="00650DC1">
        <w:rPr>
          <w:rFonts w:ascii="Times New Roman" w:hAnsi="Times New Roman" w:cs="Times New Roman"/>
          <w:color w:val="000000"/>
        </w:rPr>
        <w:t xml:space="preserve"> the words of our Lord Jesus Christ, and to the doctrine which is according to godliness; 4  He is proud, knowing nothing, but doting about questions and </w:t>
      </w:r>
      <w:proofErr w:type="spellStart"/>
      <w:r w:rsidRPr="00650DC1">
        <w:rPr>
          <w:rFonts w:ascii="Times New Roman" w:hAnsi="Times New Roman" w:cs="Times New Roman"/>
          <w:color w:val="000000"/>
        </w:rPr>
        <w:t>strifes</w:t>
      </w:r>
      <w:proofErr w:type="spellEnd"/>
      <w:r w:rsidRPr="00650DC1">
        <w:rPr>
          <w:rFonts w:ascii="Times New Roman" w:hAnsi="Times New Roman" w:cs="Times New Roman"/>
          <w:color w:val="000000"/>
        </w:rPr>
        <w:t xml:space="preserve"> of words, whereof cometh envy, strife, railings, evil </w:t>
      </w:r>
      <w:proofErr w:type="spellStart"/>
      <w:r w:rsidRPr="00650DC1">
        <w:rPr>
          <w:rFonts w:ascii="Times New Roman" w:hAnsi="Times New Roman" w:cs="Times New Roman"/>
          <w:color w:val="000000"/>
        </w:rPr>
        <w:t>surmisings</w:t>
      </w:r>
      <w:proofErr w:type="spellEnd"/>
      <w:r w:rsidRPr="00650DC1">
        <w:rPr>
          <w:rFonts w:ascii="Times New Roman" w:hAnsi="Times New Roman" w:cs="Times New Roman"/>
          <w:color w:val="000000"/>
        </w:rPr>
        <w:t xml:space="preserve">, 5  Perverse </w:t>
      </w:r>
      <w:proofErr w:type="spellStart"/>
      <w:r w:rsidRPr="00650DC1">
        <w:rPr>
          <w:rFonts w:ascii="Times New Roman" w:hAnsi="Times New Roman" w:cs="Times New Roman"/>
          <w:color w:val="000000"/>
        </w:rPr>
        <w:t>disputings</w:t>
      </w:r>
      <w:proofErr w:type="spellEnd"/>
      <w:r w:rsidRPr="00650DC1">
        <w:rPr>
          <w:rFonts w:ascii="Times New Roman" w:hAnsi="Times New Roman" w:cs="Times New Roman"/>
          <w:color w:val="000000"/>
        </w:rPr>
        <w:t xml:space="preserve"> of men of corrupt minds, and destitute of the truth, supposing that gain is godliness: from such withdraw thyself. 6 ¶ But godliness with contentment is great gain. </w:t>
      </w:r>
      <w:proofErr w:type="gramStart"/>
      <w:r w:rsidRPr="00650DC1">
        <w:rPr>
          <w:rFonts w:ascii="Times New Roman" w:hAnsi="Times New Roman" w:cs="Times New Roman"/>
          <w:color w:val="000000"/>
        </w:rPr>
        <w:t>7  For</w:t>
      </w:r>
      <w:proofErr w:type="gramEnd"/>
      <w:r w:rsidRPr="00650DC1">
        <w:rPr>
          <w:rFonts w:ascii="Times New Roman" w:hAnsi="Times New Roman" w:cs="Times New Roman"/>
          <w:color w:val="000000"/>
        </w:rPr>
        <w:t xml:space="preserve"> we brought nothing into </w:t>
      </w:r>
      <w:r w:rsidRPr="00650DC1">
        <w:rPr>
          <w:rFonts w:ascii="Times New Roman" w:hAnsi="Times New Roman" w:cs="Times New Roman"/>
          <w:i/>
          <w:iCs/>
          <w:color w:val="000000"/>
        </w:rPr>
        <w:t>this</w:t>
      </w:r>
      <w:r w:rsidRPr="00650DC1">
        <w:rPr>
          <w:rFonts w:ascii="Times New Roman" w:hAnsi="Times New Roman" w:cs="Times New Roman"/>
          <w:color w:val="000000"/>
        </w:rPr>
        <w:t xml:space="preserve"> world, </w:t>
      </w:r>
      <w:r w:rsidRPr="00650DC1">
        <w:rPr>
          <w:rFonts w:ascii="Times New Roman" w:hAnsi="Times New Roman" w:cs="Times New Roman"/>
          <w:i/>
          <w:iCs/>
          <w:color w:val="000000"/>
        </w:rPr>
        <w:t>and it is</w:t>
      </w:r>
      <w:r w:rsidRPr="00650DC1">
        <w:rPr>
          <w:rFonts w:ascii="Times New Roman" w:hAnsi="Times New Roman" w:cs="Times New Roman"/>
          <w:color w:val="000000"/>
        </w:rPr>
        <w:t xml:space="preserve"> certain we can carry nothing out. </w:t>
      </w:r>
      <w:proofErr w:type="gramStart"/>
      <w:r w:rsidRPr="00650DC1">
        <w:rPr>
          <w:rFonts w:ascii="Times New Roman" w:hAnsi="Times New Roman" w:cs="Times New Roman"/>
          <w:color w:val="000000"/>
        </w:rPr>
        <w:t>8  And</w:t>
      </w:r>
      <w:proofErr w:type="gramEnd"/>
      <w:r w:rsidRPr="00650DC1">
        <w:rPr>
          <w:rFonts w:ascii="Times New Roman" w:hAnsi="Times New Roman" w:cs="Times New Roman"/>
          <w:color w:val="000000"/>
        </w:rPr>
        <w:t xml:space="preserve"> having food and raiment let us be therewith content. </w:t>
      </w:r>
      <w:proofErr w:type="gramStart"/>
      <w:r w:rsidRPr="00650DC1">
        <w:rPr>
          <w:rFonts w:ascii="Times New Roman" w:hAnsi="Times New Roman" w:cs="Times New Roman"/>
          <w:color w:val="000000"/>
        </w:rPr>
        <w:t>9  But</w:t>
      </w:r>
      <w:proofErr w:type="gramEnd"/>
      <w:r w:rsidRPr="00650DC1">
        <w:rPr>
          <w:rFonts w:ascii="Times New Roman" w:hAnsi="Times New Roman" w:cs="Times New Roman"/>
          <w:color w:val="000000"/>
        </w:rPr>
        <w:t xml:space="preserve"> they that will be rich fall into temptation and a snare, and </w:t>
      </w:r>
      <w:r w:rsidRPr="00650DC1">
        <w:rPr>
          <w:rFonts w:ascii="Times New Roman" w:hAnsi="Times New Roman" w:cs="Times New Roman"/>
          <w:i/>
          <w:iCs/>
          <w:color w:val="000000"/>
        </w:rPr>
        <w:t>into</w:t>
      </w:r>
      <w:r w:rsidRPr="00650DC1">
        <w:rPr>
          <w:rFonts w:ascii="Times New Roman" w:hAnsi="Times New Roman" w:cs="Times New Roman"/>
          <w:color w:val="000000"/>
        </w:rPr>
        <w:t xml:space="preserve"> many foolish and hurtful lusts, which drown men in destruction and perdition. </w:t>
      </w:r>
      <w:proofErr w:type="gramStart"/>
      <w:r w:rsidRPr="00650DC1">
        <w:rPr>
          <w:rFonts w:ascii="Times New Roman" w:hAnsi="Times New Roman" w:cs="Times New Roman"/>
          <w:color w:val="000000"/>
        </w:rPr>
        <w:t>10  For</w:t>
      </w:r>
      <w:proofErr w:type="gramEnd"/>
      <w:r w:rsidRPr="00650DC1">
        <w:rPr>
          <w:rFonts w:ascii="Times New Roman" w:hAnsi="Times New Roman" w:cs="Times New Roman"/>
          <w:color w:val="000000"/>
        </w:rPr>
        <w:t xml:space="preserve"> the love of money is the root of all evil: which while some coveted after, they have erred from the faith, and pierced themselves through with many sorrows. 11  But thou, O man of God, flee these things; and follow after righteousness, godliness, faith, love, patience,</w:t>
      </w:r>
      <w:r>
        <w:rPr>
          <w:rFonts w:ascii="Times New Roman" w:hAnsi="Times New Roman" w:cs="Times New Roman"/>
          <w:color w:val="000000"/>
        </w:rPr>
        <w:t xml:space="preserve"> meekness. (1 Tim 6:3-11)</w:t>
      </w:r>
    </w:p>
    <w:p w:rsidR="00DE563C" w:rsidRDefault="00DE563C" w:rsidP="004B0E8F">
      <w:pPr>
        <w:spacing w:after="0" w:line="240" w:lineRule="auto"/>
        <w:rPr>
          <w:rFonts w:ascii="Times New Roman" w:hAnsi="Times New Roman" w:cs="Times New Roman"/>
        </w:rPr>
      </w:pPr>
    </w:p>
    <w:p w:rsidR="00DE563C" w:rsidRDefault="00DE563C" w:rsidP="004B0E8F">
      <w:pPr>
        <w:spacing w:after="0" w:line="240" w:lineRule="auto"/>
        <w:rPr>
          <w:rFonts w:ascii="Times New Roman" w:hAnsi="Times New Roman" w:cs="Times New Roman"/>
        </w:rPr>
      </w:pPr>
      <w:r>
        <w:rPr>
          <w:rFonts w:ascii="Times New Roman" w:hAnsi="Times New Roman" w:cs="Times New Roman"/>
        </w:rPr>
        <w:t>Their Means</w:t>
      </w:r>
    </w:p>
    <w:p w:rsidR="00DE563C" w:rsidRPr="00DE563C" w:rsidRDefault="00DE563C" w:rsidP="00DE563C">
      <w:pPr>
        <w:pStyle w:val="ListParagraph"/>
        <w:numPr>
          <w:ilvl w:val="0"/>
          <w:numId w:val="7"/>
        </w:numPr>
        <w:spacing w:after="0" w:line="240" w:lineRule="auto"/>
        <w:rPr>
          <w:rFonts w:ascii="Times New Roman" w:hAnsi="Times New Roman" w:cs="Times New Roman"/>
        </w:rPr>
      </w:pPr>
      <w:r w:rsidRPr="00DE563C">
        <w:rPr>
          <w:rFonts w:ascii="Times New Roman" w:hAnsi="Times New Roman" w:cs="Times New Roman"/>
        </w:rPr>
        <w:t>Feigned Words</w:t>
      </w:r>
    </w:p>
    <w:p w:rsidR="00DE563C" w:rsidRPr="00DE563C" w:rsidRDefault="00DE563C" w:rsidP="00DE563C">
      <w:pPr>
        <w:pStyle w:val="ListParagraph"/>
        <w:numPr>
          <w:ilvl w:val="1"/>
          <w:numId w:val="7"/>
        </w:numPr>
        <w:spacing w:after="0" w:line="240" w:lineRule="auto"/>
        <w:rPr>
          <w:rFonts w:ascii="Times New Roman" w:hAnsi="Times New Roman" w:cs="Times New Roman"/>
        </w:rPr>
      </w:pPr>
      <w:proofErr w:type="spellStart"/>
      <w:r w:rsidRPr="00DE563C">
        <w:rPr>
          <w:rFonts w:ascii="Times New Roman" w:hAnsi="Times New Roman" w:cs="Times New Roman"/>
        </w:rPr>
        <w:t>plastos</w:t>
      </w:r>
      <w:proofErr w:type="spellEnd"/>
      <w:r w:rsidRPr="00DE563C">
        <w:rPr>
          <w:rFonts w:ascii="Times New Roman" w:hAnsi="Times New Roman" w:cs="Times New Roman"/>
        </w:rPr>
        <w:t xml:space="preserve"> (</w:t>
      </w:r>
      <w:proofErr w:type="spellStart"/>
      <w:r w:rsidRPr="00DE563C">
        <w:rPr>
          <w:rFonts w:ascii="Times New Roman" w:hAnsi="Times New Roman" w:cs="Times New Roman"/>
        </w:rPr>
        <w:t>plas-tos</w:t>
      </w:r>
      <w:proofErr w:type="spellEnd"/>
      <w:r w:rsidRPr="00DE563C">
        <w:rPr>
          <w:rFonts w:ascii="Times New Roman" w:hAnsi="Times New Roman" w:cs="Times New Roman"/>
        </w:rPr>
        <w:t>’)</w:t>
      </w:r>
    </w:p>
    <w:p w:rsidR="00DE563C" w:rsidRPr="00DE563C" w:rsidRDefault="00DE563C" w:rsidP="00DE563C">
      <w:pPr>
        <w:pStyle w:val="ListParagraph"/>
        <w:numPr>
          <w:ilvl w:val="2"/>
          <w:numId w:val="7"/>
        </w:numPr>
        <w:spacing w:after="0" w:line="240" w:lineRule="auto"/>
        <w:rPr>
          <w:rFonts w:ascii="Times New Roman" w:hAnsi="Times New Roman" w:cs="Times New Roman"/>
        </w:rPr>
      </w:pPr>
      <w:r w:rsidRPr="00DE563C">
        <w:rPr>
          <w:rFonts w:ascii="Times New Roman" w:hAnsi="Times New Roman" w:cs="Times New Roman"/>
        </w:rPr>
        <w:t xml:space="preserve">AV-feigned 1; 1 </w:t>
      </w:r>
    </w:p>
    <w:p w:rsidR="00DE563C" w:rsidRPr="00DE563C" w:rsidRDefault="00DE563C" w:rsidP="00DE563C">
      <w:pPr>
        <w:pStyle w:val="ListParagraph"/>
        <w:numPr>
          <w:ilvl w:val="3"/>
          <w:numId w:val="7"/>
        </w:numPr>
        <w:spacing w:after="0" w:line="240" w:lineRule="auto"/>
        <w:rPr>
          <w:rFonts w:ascii="Times New Roman" w:hAnsi="Times New Roman" w:cs="Times New Roman"/>
        </w:rPr>
      </w:pPr>
      <w:proofErr w:type="spellStart"/>
      <w:r w:rsidRPr="00DE563C">
        <w:rPr>
          <w:rFonts w:ascii="Times New Roman" w:hAnsi="Times New Roman" w:cs="Times New Roman"/>
        </w:rPr>
        <w:t>moulded</w:t>
      </w:r>
      <w:proofErr w:type="spellEnd"/>
      <w:r w:rsidRPr="00DE563C">
        <w:rPr>
          <w:rFonts w:ascii="Times New Roman" w:hAnsi="Times New Roman" w:cs="Times New Roman"/>
        </w:rPr>
        <w:t xml:space="preserve">, formed, as from clay, wax, or stone </w:t>
      </w:r>
    </w:p>
    <w:p w:rsidR="00DE563C" w:rsidRDefault="00DE563C" w:rsidP="00DE563C">
      <w:pPr>
        <w:pStyle w:val="ListParagraph"/>
        <w:numPr>
          <w:ilvl w:val="3"/>
          <w:numId w:val="7"/>
        </w:numPr>
        <w:spacing w:after="0" w:line="240" w:lineRule="auto"/>
        <w:rPr>
          <w:rFonts w:ascii="Times New Roman" w:hAnsi="Times New Roman" w:cs="Times New Roman"/>
        </w:rPr>
      </w:pPr>
      <w:r w:rsidRPr="00DE563C">
        <w:rPr>
          <w:rFonts w:ascii="Times New Roman" w:hAnsi="Times New Roman" w:cs="Times New Roman"/>
        </w:rPr>
        <w:t>feigned</w:t>
      </w:r>
    </w:p>
    <w:p w:rsidR="003F5608" w:rsidRPr="003F5608" w:rsidRDefault="003F5608" w:rsidP="003F5608">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F5608">
        <w:rPr>
          <w:rFonts w:ascii="Times New Roman" w:hAnsi="Times New Roman" w:cs="Times New Roman"/>
          <w:color w:val="000000"/>
        </w:rPr>
        <w:t xml:space="preserve">1 ¶ I charge </w:t>
      </w:r>
      <w:r w:rsidRPr="003F5608">
        <w:rPr>
          <w:rFonts w:ascii="Times New Roman" w:hAnsi="Times New Roman" w:cs="Times New Roman"/>
          <w:i/>
          <w:iCs/>
          <w:color w:val="000000"/>
        </w:rPr>
        <w:t>thee</w:t>
      </w:r>
      <w:r w:rsidRPr="003F5608">
        <w:rPr>
          <w:rFonts w:ascii="Times New Roman" w:hAnsi="Times New Roman" w:cs="Times New Roman"/>
          <w:color w:val="000000"/>
        </w:rPr>
        <w:t xml:space="preserve"> therefore before God, and the Lord Jesus Christ, who shall judge the quick and the dead at his appearing and his kingdom; 2  Preach the word; be instant in season, out of season; reprove, rebuke, exhort with all longsuffering and doctrine. </w:t>
      </w:r>
      <w:proofErr w:type="gramStart"/>
      <w:r w:rsidRPr="003F5608">
        <w:rPr>
          <w:rFonts w:ascii="Times New Roman" w:hAnsi="Times New Roman" w:cs="Times New Roman"/>
          <w:color w:val="000000"/>
        </w:rPr>
        <w:t>3  For</w:t>
      </w:r>
      <w:proofErr w:type="gramEnd"/>
      <w:r w:rsidRPr="003F5608">
        <w:rPr>
          <w:rFonts w:ascii="Times New Roman" w:hAnsi="Times New Roman" w:cs="Times New Roman"/>
          <w:color w:val="000000"/>
        </w:rPr>
        <w:t xml:space="preserve"> the time will come when they will not endure sound doctrine; but after their own lusts shall they heap to themselves teachers, </w:t>
      </w:r>
      <w:r w:rsidRPr="003F5608">
        <w:rPr>
          <w:rFonts w:ascii="Times New Roman" w:hAnsi="Times New Roman" w:cs="Times New Roman"/>
          <w:color w:val="000000"/>
          <w:u w:val="single"/>
        </w:rPr>
        <w:t>having itching ears</w:t>
      </w:r>
      <w:r w:rsidRPr="003F5608">
        <w:rPr>
          <w:rFonts w:ascii="Times New Roman" w:hAnsi="Times New Roman" w:cs="Times New Roman"/>
          <w:color w:val="000000"/>
        </w:rPr>
        <w:t xml:space="preserve">; 4  And they shall turn away </w:t>
      </w:r>
      <w:r w:rsidRPr="003F5608">
        <w:rPr>
          <w:rFonts w:ascii="Times New Roman" w:hAnsi="Times New Roman" w:cs="Times New Roman"/>
          <w:i/>
          <w:iCs/>
          <w:color w:val="000000"/>
        </w:rPr>
        <w:t>their</w:t>
      </w:r>
      <w:r w:rsidRPr="003F5608">
        <w:rPr>
          <w:rFonts w:ascii="Times New Roman" w:hAnsi="Times New Roman" w:cs="Times New Roman"/>
          <w:color w:val="000000"/>
        </w:rPr>
        <w:t xml:space="preserve"> ears from the truth, and shall be turned u</w:t>
      </w:r>
      <w:r>
        <w:rPr>
          <w:rFonts w:ascii="Times New Roman" w:hAnsi="Times New Roman" w:cs="Times New Roman"/>
          <w:color w:val="000000"/>
        </w:rPr>
        <w:t>nto fables. (2 Tim 4:1-4)</w:t>
      </w:r>
    </w:p>
    <w:p w:rsidR="003F5608" w:rsidRPr="003F5608" w:rsidRDefault="003F5608" w:rsidP="003F5608">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F5608">
        <w:rPr>
          <w:rFonts w:ascii="Times New Roman" w:hAnsi="Times New Roman" w:cs="Times New Roman"/>
          <w:color w:val="000000"/>
        </w:rPr>
        <w:t xml:space="preserve">1 ¶ Now the Spirit </w:t>
      </w:r>
      <w:proofErr w:type="spellStart"/>
      <w:r w:rsidRPr="003F5608">
        <w:rPr>
          <w:rFonts w:ascii="Times New Roman" w:hAnsi="Times New Roman" w:cs="Times New Roman"/>
          <w:color w:val="000000"/>
        </w:rPr>
        <w:t>speaketh</w:t>
      </w:r>
      <w:proofErr w:type="spellEnd"/>
      <w:r w:rsidRPr="003F5608">
        <w:rPr>
          <w:rFonts w:ascii="Times New Roman" w:hAnsi="Times New Roman" w:cs="Times New Roman"/>
          <w:color w:val="000000"/>
        </w:rPr>
        <w:t xml:space="preserve"> expressly, that in the latter times some shall depart from the faith, giving heed to seducing spirits, and doctrines of devils; </w:t>
      </w:r>
      <w:proofErr w:type="gramStart"/>
      <w:r w:rsidRPr="003F5608">
        <w:rPr>
          <w:rFonts w:ascii="Times New Roman" w:hAnsi="Times New Roman" w:cs="Times New Roman"/>
          <w:color w:val="000000"/>
        </w:rPr>
        <w:t>2  Speaking</w:t>
      </w:r>
      <w:proofErr w:type="gramEnd"/>
      <w:r w:rsidRPr="003F5608">
        <w:rPr>
          <w:rFonts w:ascii="Times New Roman" w:hAnsi="Times New Roman" w:cs="Times New Roman"/>
          <w:color w:val="000000"/>
        </w:rPr>
        <w:t xml:space="preserve"> lies in hypocrisy; having their conscience seared with a hot iron; 3  Forbidding to marry, </w:t>
      </w:r>
      <w:r w:rsidRPr="003F5608">
        <w:rPr>
          <w:rFonts w:ascii="Times New Roman" w:hAnsi="Times New Roman" w:cs="Times New Roman"/>
          <w:i/>
          <w:iCs/>
          <w:color w:val="000000"/>
        </w:rPr>
        <w:t>and commanding</w:t>
      </w:r>
      <w:r w:rsidRPr="003F5608">
        <w:rPr>
          <w:rFonts w:ascii="Times New Roman" w:hAnsi="Times New Roman" w:cs="Times New Roman"/>
          <w:color w:val="000000"/>
        </w:rPr>
        <w:t xml:space="preserve"> to abstain from meats, which God hath created to be received with thanksgiving of them which believe and know the truth. </w:t>
      </w:r>
      <w:proofErr w:type="gramStart"/>
      <w:r w:rsidRPr="003F5608">
        <w:rPr>
          <w:rFonts w:ascii="Times New Roman" w:hAnsi="Times New Roman" w:cs="Times New Roman"/>
          <w:color w:val="000000"/>
        </w:rPr>
        <w:t>4  For</w:t>
      </w:r>
      <w:proofErr w:type="gramEnd"/>
      <w:r w:rsidRPr="003F5608">
        <w:rPr>
          <w:rFonts w:ascii="Times New Roman" w:hAnsi="Times New Roman" w:cs="Times New Roman"/>
          <w:color w:val="000000"/>
        </w:rPr>
        <w:t xml:space="preserve"> every creature of God </w:t>
      </w:r>
      <w:r w:rsidRPr="003F5608">
        <w:rPr>
          <w:rFonts w:ascii="Times New Roman" w:hAnsi="Times New Roman" w:cs="Times New Roman"/>
          <w:i/>
          <w:iCs/>
          <w:color w:val="000000"/>
        </w:rPr>
        <w:t>is</w:t>
      </w:r>
      <w:r w:rsidRPr="003F5608">
        <w:rPr>
          <w:rFonts w:ascii="Times New Roman" w:hAnsi="Times New Roman" w:cs="Times New Roman"/>
          <w:color w:val="000000"/>
        </w:rPr>
        <w:t xml:space="preserve"> good, and nothing to be refused, if it be received with thanksgiving: 5  For it is sanctified by the word of God </w:t>
      </w:r>
      <w:r>
        <w:rPr>
          <w:rFonts w:ascii="Times New Roman" w:hAnsi="Times New Roman" w:cs="Times New Roman"/>
          <w:color w:val="000000"/>
        </w:rPr>
        <w:t>and prayer. (1 Tim 4:1-5)</w:t>
      </w:r>
    </w:p>
    <w:sectPr w:rsidR="003F5608" w:rsidRPr="003F5608" w:rsidSect="00834D7F">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D5" w:rsidRDefault="00CC45D5" w:rsidP="00093ABF">
      <w:pPr>
        <w:spacing w:after="0" w:line="240" w:lineRule="auto"/>
      </w:pPr>
      <w:r>
        <w:separator/>
      </w:r>
    </w:p>
  </w:endnote>
  <w:endnote w:type="continuationSeparator" w:id="0">
    <w:p w:rsidR="00CC45D5" w:rsidRDefault="00CC45D5" w:rsidP="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D5" w:rsidRDefault="00CC45D5" w:rsidP="00093ABF">
      <w:pPr>
        <w:spacing w:after="0" w:line="240" w:lineRule="auto"/>
      </w:pPr>
      <w:r>
        <w:separator/>
      </w:r>
    </w:p>
  </w:footnote>
  <w:footnote w:type="continuationSeparator" w:id="0">
    <w:p w:rsidR="00CC45D5" w:rsidRDefault="00CC45D5" w:rsidP="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4CA"/>
    <w:multiLevelType w:val="hybridMultilevel"/>
    <w:tmpl w:val="D12E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3C48"/>
    <w:multiLevelType w:val="hybridMultilevel"/>
    <w:tmpl w:val="4C48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12C8"/>
    <w:multiLevelType w:val="hybridMultilevel"/>
    <w:tmpl w:val="8BF0D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34AA5"/>
    <w:multiLevelType w:val="hybridMultilevel"/>
    <w:tmpl w:val="A6E88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95A9D"/>
    <w:multiLevelType w:val="hybridMultilevel"/>
    <w:tmpl w:val="E2F6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B7F37"/>
    <w:multiLevelType w:val="hybridMultilevel"/>
    <w:tmpl w:val="76C4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D2A96"/>
    <w:multiLevelType w:val="hybridMultilevel"/>
    <w:tmpl w:val="F140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702C7"/>
    <w:multiLevelType w:val="hybridMultilevel"/>
    <w:tmpl w:val="69F6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01B0E"/>
    <w:multiLevelType w:val="hybridMultilevel"/>
    <w:tmpl w:val="19B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81527"/>
    <w:multiLevelType w:val="hybridMultilevel"/>
    <w:tmpl w:val="62A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5"/>
  </w:num>
  <w:num w:numId="7">
    <w:abstractNumId w:val="9"/>
  </w:num>
  <w:num w:numId="8">
    <w:abstractNumId w:val="3"/>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0"/>
    <w:rsid w:val="000226B9"/>
    <w:rsid w:val="0003645A"/>
    <w:rsid w:val="00047742"/>
    <w:rsid w:val="00056B99"/>
    <w:rsid w:val="00061C2D"/>
    <w:rsid w:val="00091E17"/>
    <w:rsid w:val="00092638"/>
    <w:rsid w:val="00092FB6"/>
    <w:rsid w:val="00093ABF"/>
    <w:rsid w:val="000959C9"/>
    <w:rsid w:val="00095AD4"/>
    <w:rsid w:val="000A173C"/>
    <w:rsid w:val="000A6245"/>
    <w:rsid w:val="000B36E4"/>
    <w:rsid w:val="000C4FCA"/>
    <w:rsid w:val="000E3608"/>
    <w:rsid w:val="000F0990"/>
    <w:rsid w:val="00102E09"/>
    <w:rsid w:val="00102EE1"/>
    <w:rsid w:val="00111DC3"/>
    <w:rsid w:val="00112E74"/>
    <w:rsid w:val="0013564E"/>
    <w:rsid w:val="00137AE3"/>
    <w:rsid w:val="001440AB"/>
    <w:rsid w:val="00150357"/>
    <w:rsid w:val="0015130C"/>
    <w:rsid w:val="00154DAA"/>
    <w:rsid w:val="00164CBE"/>
    <w:rsid w:val="00172BD9"/>
    <w:rsid w:val="001760CA"/>
    <w:rsid w:val="001811D7"/>
    <w:rsid w:val="0018222D"/>
    <w:rsid w:val="00183B6B"/>
    <w:rsid w:val="00193050"/>
    <w:rsid w:val="001B3EB5"/>
    <w:rsid w:val="001B6479"/>
    <w:rsid w:val="001D1E88"/>
    <w:rsid w:val="001D6874"/>
    <w:rsid w:val="001E3892"/>
    <w:rsid w:val="001E71D9"/>
    <w:rsid w:val="001E7FEC"/>
    <w:rsid w:val="0022041E"/>
    <w:rsid w:val="00231564"/>
    <w:rsid w:val="00237FCA"/>
    <w:rsid w:val="00244113"/>
    <w:rsid w:val="00252D11"/>
    <w:rsid w:val="002613EA"/>
    <w:rsid w:val="0029281B"/>
    <w:rsid w:val="002A007A"/>
    <w:rsid w:val="002A053F"/>
    <w:rsid w:val="002A1D4A"/>
    <w:rsid w:val="002A6469"/>
    <w:rsid w:val="002B554B"/>
    <w:rsid w:val="002C219F"/>
    <w:rsid w:val="002C4512"/>
    <w:rsid w:val="002E07E6"/>
    <w:rsid w:val="002E0AF7"/>
    <w:rsid w:val="002E3B86"/>
    <w:rsid w:val="002E5A99"/>
    <w:rsid w:val="00300DCB"/>
    <w:rsid w:val="00312C4E"/>
    <w:rsid w:val="0031470D"/>
    <w:rsid w:val="0031721C"/>
    <w:rsid w:val="00326BED"/>
    <w:rsid w:val="00332ACA"/>
    <w:rsid w:val="00346C6A"/>
    <w:rsid w:val="003477A6"/>
    <w:rsid w:val="00351CCE"/>
    <w:rsid w:val="00360DCB"/>
    <w:rsid w:val="00374FEE"/>
    <w:rsid w:val="003758B4"/>
    <w:rsid w:val="00377DCB"/>
    <w:rsid w:val="003835E0"/>
    <w:rsid w:val="00394AF1"/>
    <w:rsid w:val="003A572C"/>
    <w:rsid w:val="003A7591"/>
    <w:rsid w:val="003B201C"/>
    <w:rsid w:val="003C0009"/>
    <w:rsid w:val="003C0D78"/>
    <w:rsid w:val="003C33B1"/>
    <w:rsid w:val="003D037C"/>
    <w:rsid w:val="003D4A5A"/>
    <w:rsid w:val="003D5F51"/>
    <w:rsid w:val="003E22FE"/>
    <w:rsid w:val="003E3AED"/>
    <w:rsid w:val="003E4599"/>
    <w:rsid w:val="003E476D"/>
    <w:rsid w:val="003F5608"/>
    <w:rsid w:val="003F663A"/>
    <w:rsid w:val="00401EB9"/>
    <w:rsid w:val="004200B4"/>
    <w:rsid w:val="00420D26"/>
    <w:rsid w:val="0042796F"/>
    <w:rsid w:val="004309C6"/>
    <w:rsid w:val="00433C3E"/>
    <w:rsid w:val="00433FEA"/>
    <w:rsid w:val="00434256"/>
    <w:rsid w:val="00434273"/>
    <w:rsid w:val="00442927"/>
    <w:rsid w:val="004526C8"/>
    <w:rsid w:val="00460CB9"/>
    <w:rsid w:val="004666D2"/>
    <w:rsid w:val="0047125F"/>
    <w:rsid w:val="004766AF"/>
    <w:rsid w:val="00485AC9"/>
    <w:rsid w:val="004908DF"/>
    <w:rsid w:val="004914C2"/>
    <w:rsid w:val="00493C00"/>
    <w:rsid w:val="004A635E"/>
    <w:rsid w:val="004B0E8F"/>
    <w:rsid w:val="004B7AED"/>
    <w:rsid w:val="004C63DB"/>
    <w:rsid w:val="004F5163"/>
    <w:rsid w:val="005117F3"/>
    <w:rsid w:val="0051566B"/>
    <w:rsid w:val="00524CC3"/>
    <w:rsid w:val="005434E5"/>
    <w:rsid w:val="005435AF"/>
    <w:rsid w:val="00552441"/>
    <w:rsid w:val="00556B68"/>
    <w:rsid w:val="005677D6"/>
    <w:rsid w:val="00580C43"/>
    <w:rsid w:val="0058108E"/>
    <w:rsid w:val="00584D21"/>
    <w:rsid w:val="00587AA5"/>
    <w:rsid w:val="0059104C"/>
    <w:rsid w:val="005955E9"/>
    <w:rsid w:val="00595FD1"/>
    <w:rsid w:val="00596948"/>
    <w:rsid w:val="005B2886"/>
    <w:rsid w:val="005B5F44"/>
    <w:rsid w:val="005C094F"/>
    <w:rsid w:val="005C4D97"/>
    <w:rsid w:val="005D7A18"/>
    <w:rsid w:val="005E2078"/>
    <w:rsid w:val="005E32F6"/>
    <w:rsid w:val="005F45CD"/>
    <w:rsid w:val="00605BF3"/>
    <w:rsid w:val="006142AB"/>
    <w:rsid w:val="006170C8"/>
    <w:rsid w:val="0062407E"/>
    <w:rsid w:val="00626314"/>
    <w:rsid w:val="00633260"/>
    <w:rsid w:val="006338DC"/>
    <w:rsid w:val="00635568"/>
    <w:rsid w:val="00641720"/>
    <w:rsid w:val="00644E46"/>
    <w:rsid w:val="00650DC1"/>
    <w:rsid w:val="00654110"/>
    <w:rsid w:val="0065520C"/>
    <w:rsid w:val="00655CD0"/>
    <w:rsid w:val="00666F50"/>
    <w:rsid w:val="00667615"/>
    <w:rsid w:val="00667DFA"/>
    <w:rsid w:val="00674B50"/>
    <w:rsid w:val="00676432"/>
    <w:rsid w:val="00685AC0"/>
    <w:rsid w:val="00687C03"/>
    <w:rsid w:val="00691CCE"/>
    <w:rsid w:val="00692537"/>
    <w:rsid w:val="006971AC"/>
    <w:rsid w:val="00697BBC"/>
    <w:rsid w:val="006A79E0"/>
    <w:rsid w:val="006B2724"/>
    <w:rsid w:val="006B282B"/>
    <w:rsid w:val="006B5C6F"/>
    <w:rsid w:val="006C0DAF"/>
    <w:rsid w:val="006C3B3E"/>
    <w:rsid w:val="006C4335"/>
    <w:rsid w:val="006C5A40"/>
    <w:rsid w:val="006E2E47"/>
    <w:rsid w:val="006E5166"/>
    <w:rsid w:val="006F1CDF"/>
    <w:rsid w:val="006F7D58"/>
    <w:rsid w:val="0070075D"/>
    <w:rsid w:val="00711438"/>
    <w:rsid w:val="00723F1B"/>
    <w:rsid w:val="00724B11"/>
    <w:rsid w:val="00732669"/>
    <w:rsid w:val="00742C99"/>
    <w:rsid w:val="007546B2"/>
    <w:rsid w:val="00757558"/>
    <w:rsid w:val="00760BFA"/>
    <w:rsid w:val="00765F87"/>
    <w:rsid w:val="00770C64"/>
    <w:rsid w:val="00772AD5"/>
    <w:rsid w:val="00775FE5"/>
    <w:rsid w:val="0077799D"/>
    <w:rsid w:val="00783585"/>
    <w:rsid w:val="0078381C"/>
    <w:rsid w:val="0079368C"/>
    <w:rsid w:val="007A419F"/>
    <w:rsid w:val="007A4316"/>
    <w:rsid w:val="007A5F9E"/>
    <w:rsid w:val="007B42BA"/>
    <w:rsid w:val="007C4A08"/>
    <w:rsid w:val="007C55C8"/>
    <w:rsid w:val="007C710D"/>
    <w:rsid w:val="007F01FD"/>
    <w:rsid w:val="007F0E95"/>
    <w:rsid w:val="007F6EA2"/>
    <w:rsid w:val="008041E6"/>
    <w:rsid w:val="00816887"/>
    <w:rsid w:val="00825566"/>
    <w:rsid w:val="008310FD"/>
    <w:rsid w:val="00833CBC"/>
    <w:rsid w:val="00834D7F"/>
    <w:rsid w:val="00837029"/>
    <w:rsid w:val="00842584"/>
    <w:rsid w:val="00844ADD"/>
    <w:rsid w:val="0084565F"/>
    <w:rsid w:val="00847E1F"/>
    <w:rsid w:val="008525A4"/>
    <w:rsid w:val="00855F1A"/>
    <w:rsid w:val="00857617"/>
    <w:rsid w:val="00862738"/>
    <w:rsid w:val="00866387"/>
    <w:rsid w:val="00871985"/>
    <w:rsid w:val="00871A79"/>
    <w:rsid w:val="008728D2"/>
    <w:rsid w:val="00882824"/>
    <w:rsid w:val="0088691C"/>
    <w:rsid w:val="00893C25"/>
    <w:rsid w:val="00895936"/>
    <w:rsid w:val="008976E8"/>
    <w:rsid w:val="008A3A10"/>
    <w:rsid w:val="008B08C7"/>
    <w:rsid w:val="008B2BF1"/>
    <w:rsid w:val="008B500B"/>
    <w:rsid w:val="008C297D"/>
    <w:rsid w:val="008D0156"/>
    <w:rsid w:val="008D0772"/>
    <w:rsid w:val="008D4B6B"/>
    <w:rsid w:val="008F3613"/>
    <w:rsid w:val="008F5B2E"/>
    <w:rsid w:val="00905B64"/>
    <w:rsid w:val="00912332"/>
    <w:rsid w:val="00912A7D"/>
    <w:rsid w:val="009171CC"/>
    <w:rsid w:val="00922303"/>
    <w:rsid w:val="0094456D"/>
    <w:rsid w:val="00947BB0"/>
    <w:rsid w:val="00955862"/>
    <w:rsid w:val="00955B14"/>
    <w:rsid w:val="009633D4"/>
    <w:rsid w:val="00964396"/>
    <w:rsid w:val="00973855"/>
    <w:rsid w:val="009806A7"/>
    <w:rsid w:val="00981CB7"/>
    <w:rsid w:val="00983E8F"/>
    <w:rsid w:val="00987425"/>
    <w:rsid w:val="009905ED"/>
    <w:rsid w:val="009B2A37"/>
    <w:rsid w:val="009B3925"/>
    <w:rsid w:val="009B756F"/>
    <w:rsid w:val="009C2CAA"/>
    <w:rsid w:val="009C2D3E"/>
    <w:rsid w:val="009C4930"/>
    <w:rsid w:val="009D2FA5"/>
    <w:rsid w:val="009E119F"/>
    <w:rsid w:val="009E5F4A"/>
    <w:rsid w:val="00A00BEF"/>
    <w:rsid w:val="00A02C23"/>
    <w:rsid w:val="00A117E3"/>
    <w:rsid w:val="00A15B9C"/>
    <w:rsid w:val="00A179E0"/>
    <w:rsid w:val="00A223EA"/>
    <w:rsid w:val="00A239AF"/>
    <w:rsid w:val="00A30827"/>
    <w:rsid w:val="00A3562B"/>
    <w:rsid w:val="00A50931"/>
    <w:rsid w:val="00A51584"/>
    <w:rsid w:val="00A611CB"/>
    <w:rsid w:val="00A65FB9"/>
    <w:rsid w:val="00A75537"/>
    <w:rsid w:val="00A7678B"/>
    <w:rsid w:val="00A82884"/>
    <w:rsid w:val="00A8328C"/>
    <w:rsid w:val="00A87649"/>
    <w:rsid w:val="00A906CC"/>
    <w:rsid w:val="00A91011"/>
    <w:rsid w:val="00A94264"/>
    <w:rsid w:val="00A97A5A"/>
    <w:rsid w:val="00AA5CB6"/>
    <w:rsid w:val="00AC19BE"/>
    <w:rsid w:val="00AC1E41"/>
    <w:rsid w:val="00AC22C2"/>
    <w:rsid w:val="00AC5872"/>
    <w:rsid w:val="00AC59B9"/>
    <w:rsid w:val="00AD5CF5"/>
    <w:rsid w:val="00AF5C39"/>
    <w:rsid w:val="00B040C4"/>
    <w:rsid w:val="00B1208C"/>
    <w:rsid w:val="00B12320"/>
    <w:rsid w:val="00B127C9"/>
    <w:rsid w:val="00B2236B"/>
    <w:rsid w:val="00B27992"/>
    <w:rsid w:val="00B57D38"/>
    <w:rsid w:val="00B62A04"/>
    <w:rsid w:val="00B66569"/>
    <w:rsid w:val="00B670F9"/>
    <w:rsid w:val="00B930E9"/>
    <w:rsid w:val="00B93609"/>
    <w:rsid w:val="00BA4332"/>
    <w:rsid w:val="00BC121E"/>
    <w:rsid w:val="00BC15EB"/>
    <w:rsid w:val="00BC7C52"/>
    <w:rsid w:val="00BD19A7"/>
    <w:rsid w:val="00BD38C5"/>
    <w:rsid w:val="00BE1C88"/>
    <w:rsid w:val="00BE2F44"/>
    <w:rsid w:val="00BF0811"/>
    <w:rsid w:val="00BF43BD"/>
    <w:rsid w:val="00BF7652"/>
    <w:rsid w:val="00C05B9A"/>
    <w:rsid w:val="00C1230E"/>
    <w:rsid w:val="00C1724E"/>
    <w:rsid w:val="00C445CE"/>
    <w:rsid w:val="00C450D4"/>
    <w:rsid w:val="00C66CF2"/>
    <w:rsid w:val="00C9048A"/>
    <w:rsid w:val="00CA4170"/>
    <w:rsid w:val="00CC45D5"/>
    <w:rsid w:val="00CC71EE"/>
    <w:rsid w:val="00CD2587"/>
    <w:rsid w:val="00CD490C"/>
    <w:rsid w:val="00CE3A8B"/>
    <w:rsid w:val="00CE49F0"/>
    <w:rsid w:val="00CF1A4E"/>
    <w:rsid w:val="00CF3C7D"/>
    <w:rsid w:val="00D21F9A"/>
    <w:rsid w:val="00D271CC"/>
    <w:rsid w:val="00D34830"/>
    <w:rsid w:val="00D37816"/>
    <w:rsid w:val="00D37D04"/>
    <w:rsid w:val="00D42205"/>
    <w:rsid w:val="00D45B19"/>
    <w:rsid w:val="00D53157"/>
    <w:rsid w:val="00D63CB4"/>
    <w:rsid w:val="00D6615C"/>
    <w:rsid w:val="00D81674"/>
    <w:rsid w:val="00D84BA0"/>
    <w:rsid w:val="00D91FF4"/>
    <w:rsid w:val="00D9217C"/>
    <w:rsid w:val="00DA4983"/>
    <w:rsid w:val="00DB101E"/>
    <w:rsid w:val="00DB2DCE"/>
    <w:rsid w:val="00DB3B1A"/>
    <w:rsid w:val="00DC3CFC"/>
    <w:rsid w:val="00DC4D4D"/>
    <w:rsid w:val="00DC63DC"/>
    <w:rsid w:val="00DE0B63"/>
    <w:rsid w:val="00DE3EA2"/>
    <w:rsid w:val="00DE563C"/>
    <w:rsid w:val="00DF3E98"/>
    <w:rsid w:val="00E02FD0"/>
    <w:rsid w:val="00E15261"/>
    <w:rsid w:val="00E17418"/>
    <w:rsid w:val="00E25007"/>
    <w:rsid w:val="00E40428"/>
    <w:rsid w:val="00E40B67"/>
    <w:rsid w:val="00E44BB4"/>
    <w:rsid w:val="00E4643C"/>
    <w:rsid w:val="00E525C8"/>
    <w:rsid w:val="00E606D8"/>
    <w:rsid w:val="00E61A92"/>
    <w:rsid w:val="00E63F5B"/>
    <w:rsid w:val="00E64869"/>
    <w:rsid w:val="00E70160"/>
    <w:rsid w:val="00E75B39"/>
    <w:rsid w:val="00E75C51"/>
    <w:rsid w:val="00E8103E"/>
    <w:rsid w:val="00E93B8E"/>
    <w:rsid w:val="00EA63D0"/>
    <w:rsid w:val="00EA65B5"/>
    <w:rsid w:val="00EB4597"/>
    <w:rsid w:val="00EC70CF"/>
    <w:rsid w:val="00EE5EDD"/>
    <w:rsid w:val="00EF778A"/>
    <w:rsid w:val="00F06675"/>
    <w:rsid w:val="00F16488"/>
    <w:rsid w:val="00F22AFE"/>
    <w:rsid w:val="00F2724F"/>
    <w:rsid w:val="00F45DE5"/>
    <w:rsid w:val="00F51CF8"/>
    <w:rsid w:val="00F559E5"/>
    <w:rsid w:val="00F72598"/>
    <w:rsid w:val="00F735C8"/>
    <w:rsid w:val="00F73648"/>
    <w:rsid w:val="00F81F90"/>
    <w:rsid w:val="00F83BB0"/>
    <w:rsid w:val="00FA4128"/>
    <w:rsid w:val="00FA680A"/>
    <w:rsid w:val="00FB15EC"/>
    <w:rsid w:val="00FB62B8"/>
    <w:rsid w:val="00FC47DC"/>
    <w:rsid w:val="00FC67AF"/>
    <w:rsid w:val="00FC7227"/>
    <w:rsid w:val="00FD1854"/>
    <w:rsid w:val="00FF00B2"/>
    <w:rsid w:val="00FF0599"/>
    <w:rsid w:val="00FF35F9"/>
    <w:rsid w:val="00FF57A6"/>
    <w:rsid w:val="00FF5CB4"/>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0756">
      <w:bodyDiv w:val="1"/>
      <w:marLeft w:val="0"/>
      <w:marRight w:val="0"/>
      <w:marTop w:val="0"/>
      <w:marBottom w:val="0"/>
      <w:divBdr>
        <w:top w:val="none" w:sz="0" w:space="0" w:color="auto"/>
        <w:left w:val="none" w:sz="0" w:space="0" w:color="auto"/>
        <w:bottom w:val="none" w:sz="0" w:space="0" w:color="auto"/>
        <w:right w:val="none" w:sz="0" w:space="0" w:color="auto"/>
      </w:divBdr>
      <w:divsChild>
        <w:div w:id="2080056887">
          <w:marLeft w:val="0"/>
          <w:marRight w:val="0"/>
          <w:marTop w:val="0"/>
          <w:marBottom w:val="0"/>
          <w:divBdr>
            <w:top w:val="none" w:sz="0" w:space="0" w:color="auto"/>
            <w:left w:val="none" w:sz="0" w:space="0" w:color="auto"/>
            <w:bottom w:val="none" w:sz="0" w:space="0" w:color="auto"/>
            <w:right w:val="none" w:sz="0" w:space="0" w:color="auto"/>
          </w:divBdr>
          <w:divsChild>
            <w:div w:id="442458986">
              <w:marLeft w:val="0"/>
              <w:marRight w:val="0"/>
              <w:marTop w:val="0"/>
              <w:marBottom w:val="0"/>
              <w:divBdr>
                <w:top w:val="none" w:sz="0" w:space="0" w:color="auto"/>
                <w:left w:val="none" w:sz="0" w:space="0" w:color="auto"/>
                <w:bottom w:val="none" w:sz="0" w:space="0" w:color="auto"/>
                <w:right w:val="none" w:sz="0" w:space="0" w:color="auto"/>
              </w:divBdr>
              <w:divsChild>
                <w:div w:id="1149589324">
                  <w:marLeft w:val="0"/>
                  <w:marRight w:val="0"/>
                  <w:marTop w:val="0"/>
                  <w:marBottom w:val="0"/>
                  <w:divBdr>
                    <w:top w:val="none" w:sz="0" w:space="0" w:color="auto"/>
                    <w:left w:val="none" w:sz="0" w:space="0" w:color="auto"/>
                    <w:bottom w:val="none" w:sz="0" w:space="0" w:color="auto"/>
                    <w:right w:val="none" w:sz="0" w:space="0" w:color="auto"/>
                  </w:divBdr>
                  <w:divsChild>
                    <w:div w:id="749885107">
                      <w:marLeft w:val="0"/>
                      <w:marRight w:val="0"/>
                      <w:marTop w:val="0"/>
                      <w:marBottom w:val="0"/>
                      <w:divBdr>
                        <w:top w:val="none" w:sz="0" w:space="0" w:color="auto"/>
                        <w:left w:val="none" w:sz="0" w:space="0" w:color="auto"/>
                        <w:bottom w:val="none" w:sz="0" w:space="0" w:color="auto"/>
                        <w:right w:val="none" w:sz="0" w:space="0" w:color="auto"/>
                      </w:divBdr>
                      <w:divsChild>
                        <w:div w:id="1559825043">
                          <w:marLeft w:val="0"/>
                          <w:marRight w:val="0"/>
                          <w:marTop w:val="0"/>
                          <w:marBottom w:val="0"/>
                          <w:divBdr>
                            <w:top w:val="none" w:sz="0" w:space="0" w:color="auto"/>
                            <w:left w:val="none" w:sz="0" w:space="0" w:color="auto"/>
                            <w:bottom w:val="none" w:sz="0" w:space="0" w:color="auto"/>
                            <w:right w:val="none" w:sz="0" w:space="0" w:color="auto"/>
                          </w:divBdr>
                          <w:divsChild>
                            <w:div w:id="391781210">
                              <w:marLeft w:val="0"/>
                              <w:marRight w:val="0"/>
                              <w:marTop w:val="0"/>
                              <w:marBottom w:val="0"/>
                              <w:divBdr>
                                <w:top w:val="none" w:sz="0" w:space="0" w:color="auto"/>
                                <w:left w:val="none" w:sz="0" w:space="0" w:color="auto"/>
                                <w:bottom w:val="none" w:sz="0" w:space="0" w:color="auto"/>
                                <w:right w:val="none" w:sz="0" w:space="0" w:color="auto"/>
                              </w:divBdr>
                              <w:divsChild>
                                <w:div w:id="49620495">
                                  <w:marLeft w:val="0"/>
                                  <w:marRight w:val="0"/>
                                  <w:marTop w:val="0"/>
                                  <w:marBottom w:val="0"/>
                                  <w:divBdr>
                                    <w:top w:val="none" w:sz="0" w:space="0" w:color="auto"/>
                                    <w:left w:val="none" w:sz="0" w:space="0" w:color="auto"/>
                                    <w:bottom w:val="none" w:sz="0" w:space="0" w:color="auto"/>
                                    <w:right w:val="none" w:sz="0" w:space="0" w:color="auto"/>
                                  </w:divBdr>
                                  <w:divsChild>
                                    <w:div w:id="1497957783">
                                      <w:marLeft w:val="0"/>
                                      <w:marRight w:val="0"/>
                                      <w:marTop w:val="0"/>
                                      <w:marBottom w:val="0"/>
                                      <w:divBdr>
                                        <w:top w:val="none" w:sz="0" w:space="0" w:color="auto"/>
                                        <w:left w:val="none" w:sz="0" w:space="0" w:color="auto"/>
                                        <w:bottom w:val="none" w:sz="0" w:space="0" w:color="auto"/>
                                        <w:right w:val="none" w:sz="0" w:space="0" w:color="auto"/>
                                      </w:divBdr>
                                      <w:divsChild>
                                        <w:div w:id="674384767">
                                          <w:marLeft w:val="0"/>
                                          <w:marRight w:val="0"/>
                                          <w:marTop w:val="0"/>
                                          <w:marBottom w:val="0"/>
                                          <w:divBdr>
                                            <w:top w:val="none" w:sz="0" w:space="0" w:color="auto"/>
                                            <w:left w:val="none" w:sz="0" w:space="0" w:color="auto"/>
                                            <w:bottom w:val="none" w:sz="0" w:space="0" w:color="auto"/>
                                            <w:right w:val="none" w:sz="0" w:space="0" w:color="auto"/>
                                          </w:divBdr>
                                          <w:divsChild>
                                            <w:div w:id="54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DFC1-48B6-45E3-928B-8C5CFBDB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2014-11-21T19:08:00Z</cp:lastPrinted>
  <dcterms:created xsi:type="dcterms:W3CDTF">2014-12-12T19:31:00Z</dcterms:created>
  <dcterms:modified xsi:type="dcterms:W3CDTF">2014-12-14T21:07:00Z</dcterms:modified>
</cp:coreProperties>
</file>